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1A" w:rsidRDefault="0065161A" w:rsidP="006516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65161A" w:rsidRDefault="0065161A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5F2F50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Pr="00772505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Pr="00500750" w:rsidRDefault="009923D7" w:rsidP="009923D7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00750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Руководствуясь статьей 16 Закона Ханты-Мансийского автономного 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</w:t>
      </w:r>
      <w:r w:rsidRPr="00500750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,</w:t>
      </w:r>
      <w:r w:rsidRPr="00500750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D01691" w:rsidRPr="00500750">
        <w:rPr>
          <w:rFonts w:ascii="Times New Roman" w:hAnsi="Times New Roman"/>
          <w:b w:val="0"/>
          <w:color w:val="000000" w:themeColor="text1"/>
          <w:sz w:val="24"/>
          <w:szCs w:val="24"/>
        </w:rPr>
        <w:t>Совет депутатов городского поселения Мортка решил:</w:t>
      </w:r>
    </w:p>
    <w:p w:rsidR="00513797" w:rsidRPr="00500750" w:rsidRDefault="006E1A1E" w:rsidP="005F2F50">
      <w:pPr>
        <w:ind w:firstLine="720"/>
        <w:jc w:val="both"/>
        <w:rPr>
          <w:color w:val="000000" w:themeColor="text1"/>
          <w:sz w:val="24"/>
          <w:szCs w:val="24"/>
        </w:rPr>
      </w:pPr>
      <w:r w:rsidRPr="00500750">
        <w:rPr>
          <w:color w:val="000000" w:themeColor="text1"/>
          <w:sz w:val="24"/>
          <w:szCs w:val="24"/>
        </w:rPr>
        <w:t>1. Внести в решение Совета депутатов городского поселения Мортка от 26 ноября 2015 года №98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772505" w:rsidRPr="00500750">
        <w:rPr>
          <w:color w:val="000000" w:themeColor="text1"/>
          <w:sz w:val="24"/>
          <w:szCs w:val="24"/>
        </w:rPr>
        <w:t xml:space="preserve"> (далее – Р</w:t>
      </w:r>
      <w:r w:rsidRPr="00500750">
        <w:rPr>
          <w:color w:val="000000" w:themeColor="text1"/>
          <w:sz w:val="24"/>
          <w:szCs w:val="24"/>
        </w:rPr>
        <w:t>ешение) следующие изменения:</w:t>
      </w:r>
    </w:p>
    <w:p w:rsidR="009923D7" w:rsidRPr="00500750" w:rsidRDefault="006E1A1E" w:rsidP="009923D7">
      <w:pPr>
        <w:tabs>
          <w:tab w:val="num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500750">
        <w:rPr>
          <w:color w:val="000000" w:themeColor="text1"/>
          <w:sz w:val="24"/>
          <w:szCs w:val="24"/>
        </w:rPr>
        <w:t>1.1</w:t>
      </w:r>
      <w:r w:rsidR="009923D7" w:rsidRPr="00500750">
        <w:rPr>
          <w:b/>
          <w:color w:val="000000" w:themeColor="text1"/>
          <w:sz w:val="24"/>
          <w:szCs w:val="24"/>
        </w:rPr>
        <w:t xml:space="preserve"> </w:t>
      </w:r>
      <w:r w:rsidR="009923D7" w:rsidRPr="00500750">
        <w:rPr>
          <w:color w:val="000000" w:themeColor="text1"/>
          <w:sz w:val="24"/>
          <w:szCs w:val="24"/>
          <w:shd w:val="clear" w:color="auto" w:fill="FFFFFF"/>
        </w:rPr>
        <w:t>В</w:t>
      </w:r>
      <w:r w:rsidR="008C34A2" w:rsidRPr="00500750">
        <w:rPr>
          <w:color w:val="000000" w:themeColor="text1"/>
          <w:sz w:val="24"/>
          <w:szCs w:val="24"/>
          <w:shd w:val="clear" w:color="auto" w:fill="FFFFFF"/>
        </w:rPr>
        <w:t xml:space="preserve"> пункте 12.8. раздела 12</w:t>
      </w:r>
      <w:r w:rsidR="009923D7" w:rsidRPr="00500750">
        <w:rPr>
          <w:color w:val="000000" w:themeColor="text1"/>
          <w:sz w:val="24"/>
          <w:szCs w:val="24"/>
          <w:shd w:val="clear" w:color="auto" w:fill="FFFFFF"/>
        </w:rPr>
        <w:t xml:space="preserve"> приложения к решению цифры «0,2» заменить на цифры «0,4»</w:t>
      </w:r>
      <w:r w:rsidR="009923D7" w:rsidRPr="00500750">
        <w:rPr>
          <w:color w:val="000000" w:themeColor="text1"/>
          <w:sz w:val="24"/>
          <w:szCs w:val="24"/>
        </w:rPr>
        <w:t>.</w:t>
      </w:r>
    </w:p>
    <w:p w:rsidR="001B667D" w:rsidRPr="00500750" w:rsidRDefault="001B667D" w:rsidP="001B66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00750">
        <w:rPr>
          <w:rFonts w:eastAsia="Arial Unicode MS"/>
          <w:color w:val="000000" w:themeColor="text1"/>
          <w:sz w:val="24"/>
          <w:szCs w:val="24"/>
        </w:rPr>
        <w:t xml:space="preserve">            2.  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C34A2" w:rsidRPr="00500750" w:rsidRDefault="001B667D" w:rsidP="001B667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500750">
        <w:rPr>
          <w:rFonts w:eastAsia="Arial Unicode MS"/>
          <w:color w:val="000000" w:themeColor="text1"/>
          <w:sz w:val="24"/>
          <w:szCs w:val="24"/>
        </w:rPr>
        <w:t xml:space="preserve">            3. </w:t>
      </w:r>
      <w:r w:rsidR="00B30439" w:rsidRPr="00500750">
        <w:rPr>
          <w:rFonts w:eastAsia="Arial Unicode MS"/>
          <w:color w:val="000000" w:themeColor="text1"/>
          <w:sz w:val="24"/>
          <w:szCs w:val="24"/>
        </w:rPr>
        <w:t>Настоящее р</w:t>
      </w:r>
      <w:r w:rsidRPr="00500750">
        <w:rPr>
          <w:rFonts w:eastAsia="Arial Unicode MS"/>
          <w:color w:val="000000" w:themeColor="text1"/>
          <w:sz w:val="24"/>
          <w:szCs w:val="24"/>
        </w:rPr>
        <w:t xml:space="preserve">ешение вступает в силу </w:t>
      </w:r>
      <w:r w:rsidR="00B30439" w:rsidRPr="00500750">
        <w:rPr>
          <w:rFonts w:eastAsia="Arial Unicode MS"/>
          <w:color w:val="000000" w:themeColor="text1"/>
          <w:sz w:val="24"/>
          <w:szCs w:val="24"/>
        </w:rPr>
        <w:t>с момента его</w:t>
      </w:r>
      <w:r w:rsidRPr="00500750">
        <w:rPr>
          <w:rFonts w:eastAsia="Arial Unicode MS"/>
          <w:color w:val="000000" w:themeColor="text1"/>
          <w:sz w:val="24"/>
          <w:szCs w:val="24"/>
        </w:rPr>
        <w:t xml:space="preserve"> официального обнародования</w:t>
      </w:r>
      <w:r w:rsidR="008C34A2" w:rsidRPr="00500750">
        <w:rPr>
          <w:rFonts w:eastAsia="Arial Unicode MS"/>
          <w:color w:val="000000" w:themeColor="text1"/>
          <w:sz w:val="24"/>
          <w:szCs w:val="24"/>
        </w:rPr>
        <w:t>.</w:t>
      </w:r>
      <w:r w:rsidRPr="00500750">
        <w:rPr>
          <w:color w:val="000000" w:themeColor="text1"/>
          <w:sz w:val="24"/>
          <w:szCs w:val="24"/>
        </w:rPr>
        <w:t xml:space="preserve">            </w:t>
      </w:r>
      <w:r w:rsidR="008C34A2" w:rsidRPr="00500750">
        <w:rPr>
          <w:color w:val="000000" w:themeColor="text1"/>
          <w:sz w:val="24"/>
          <w:szCs w:val="24"/>
        </w:rPr>
        <w:t xml:space="preserve">    </w:t>
      </w:r>
    </w:p>
    <w:p w:rsidR="001B667D" w:rsidRPr="00500750" w:rsidRDefault="008C34A2" w:rsidP="001B667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500750">
        <w:rPr>
          <w:color w:val="000000" w:themeColor="text1"/>
          <w:sz w:val="24"/>
          <w:szCs w:val="24"/>
        </w:rPr>
        <w:t xml:space="preserve">            </w:t>
      </w:r>
      <w:r w:rsidR="001B667D" w:rsidRPr="00500750">
        <w:rPr>
          <w:color w:val="000000" w:themeColor="text1"/>
          <w:sz w:val="24"/>
          <w:szCs w:val="24"/>
        </w:rPr>
        <w:t>4. Конт</w:t>
      </w:r>
      <w:r w:rsidR="00B30439" w:rsidRPr="00500750">
        <w:rPr>
          <w:color w:val="000000" w:themeColor="text1"/>
          <w:sz w:val="24"/>
          <w:szCs w:val="24"/>
        </w:rPr>
        <w:t>роль за выполнением настоящего р</w:t>
      </w:r>
      <w:r w:rsidR="001B667D" w:rsidRPr="00500750">
        <w:rPr>
          <w:color w:val="000000" w:themeColor="text1"/>
          <w:sz w:val="24"/>
          <w:szCs w:val="24"/>
        </w:rPr>
        <w:t>ешения возложить на председателя Совета депутатов городского поселения Мортка И.В.Карякина и главу городского поселения Мортка А.А.Тагильцева в соответствии с их компетенцией.</w:t>
      </w:r>
    </w:p>
    <w:p w:rsidR="008001C8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городского поселения Мортка                                                                              И.В.Карякин</w:t>
      </w: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>А.А.Тагильцев</w:t>
      </w:r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пгт.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«» </w:t>
      </w:r>
      <w:r w:rsidR="001B667D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1B667D">
        <w:rPr>
          <w:sz w:val="24"/>
          <w:szCs w:val="24"/>
        </w:rPr>
        <w:t>___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  <w:bookmarkStart w:id="0" w:name="_GoBack"/>
      <w:bookmarkEnd w:id="0"/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C7" w:rsidRDefault="003E23C7">
      <w:r>
        <w:separator/>
      </w:r>
    </w:p>
  </w:endnote>
  <w:endnote w:type="continuationSeparator" w:id="0">
    <w:p w:rsidR="003E23C7" w:rsidRDefault="003E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B15D21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16BF4" w:rsidP="00C16B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C7" w:rsidRDefault="003E23C7">
      <w:r>
        <w:separator/>
      </w:r>
    </w:p>
  </w:footnote>
  <w:footnote w:type="continuationSeparator" w:id="0">
    <w:p w:rsidR="003E23C7" w:rsidRDefault="003E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B15D21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16BF4" w:rsidP="00C16BF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58"/>
    <w:rsid w:val="000375FF"/>
    <w:rsid w:val="000402BE"/>
    <w:rsid w:val="00073606"/>
    <w:rsid w:val="000A111E"/>
    <w:rsid w:val="000C6471"/>
    <w:rsid w:val="001B667D"/>
    <w:rsid w:val="001D2C14"/>
    <w:rsid w:val="00227EBC"/>
    <w:rsid w:val="00267C4E"/>
    <w:rsid w:val="002729AF"/>
    <w:rsid w:val="002F2026"/>
    <w:rsid w:val="003107DC"/>
    <w:rsid w:val="0038127C"/>
    <w:rsid w:val="003D2CBD"/>
    <w:rsid w:val="003E23C7"/>
    <w:rsid w:val="004326F0"/>
    <w:rsid w:val="004963AF"/>
    <w:rsid w:val="004D2B25"/>
    <w:rsid w:val="004F3D1F"/>
    <w:rsid w:val="00500750"/>
    <w:rsid w:val="00513797"/>
    <w:rsid w:val="005B2CDF"/>
    <w:rsid w:val="005F0317"/>
    <w:rsid w:val="005F2F50"/>
    <w:rsid w:val="00603F9B"/>
    <w:rsid w:val="0065161A"/>
    <w:rsid w:val="006D50D2"/>
    <w:rsid w:val="006E1A1E"/>
    <w:rsid w:val="00701016"/>
    <w:rsid w:val="007147FB"/>
    <w:rsid w:val="0073664D"/>
    <w:rsid w:val="00772505"/>
    <w:rsid w:val="007C4F22"/>
    <w:rsid w:val="008000DD"/>
    <w:rsid w:val="008001C8"/>
    <w:rsid w:val="00806096"/>
    <w:rsid w:val="008836AC"/>
    <w:rsid w:val="008A3870"/>
    <w:rsid w:val="008C34A2"/>
    <w:rsid w:val="009016CF"/>
    <w:rsid w:val="00943610"/>
    <w:rsid w:val="00987346"/>
    <w:rsid w:val="009923D7"/>
    <w:rsid w:val="00995C5E"/>
    <w:rsid w:val="009C2BCE"/>
    <w:rsid w:val="00A53BB8"/>
    <w:rsid w:val="00A7761F"/>
    <w:rsid w:val="00AC30DA"/>
    <w:rsid w:val="00AD5AE7"/>
    <w:rsid w:val="00AE630A"/>
    <w:rsid w:val="00AF059B"/>
    <w:rsid w:val="00B15D21"/>
    <w:rsid w:val="00B30439"/>
    <w:rsid w:val="00B35D4A"/>
    <w:rsid w:val="00B72ED8"/>
    <w:rsid w:val="00BA49A5"/>
    <w:rsid w:val="00C05858"/>
    <w:rsid w:val="00C16BF4"/>
    <w:rsid w:val="00C2544A"/>
    <w:rsid w:val="00C566FA"/>
    <w:rsid w:val="00CC4737"/>
    <w:rsid w:val="00D01691"/>
    <w:rsid w:val="00D14EED"/>
    <w:rsid w:val="00D4240A"/>
    <w:rsid w:val="00D44F3A"/>
    <w:rsid w:val="00DC4832"/>
    <w:rsid w:val="00E262B3"/>
    <w:rsid w:val="00E636C1"/>
    <w:rsid w:val="00ED1687"/>
    <w:rsid w:val="00F34DA0"/>
    <w:rsid w:val="00F5354C"/>
    <w:rsid w:val="00FA68DD"/>
    <w:rsid w:val="00FB30DC"/>
    <w:rsid w:val="00FB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9923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923D7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Спец1</cp:lastModifiedBy>
  <cp:revision>2</cp:revision>
  <cp:lastPrinted>2021-11-18T07:39:00Z</cp:lastPrinted>
  <dcterms:created xsi:type="dcterms:W3CDTF">2021-11-18T07:40:00Z</dcterms:created>
  <dcterms:modified xsi:type="dcterms:W3CDTF">2021-11-18T07:40:00Z</dcterms:modified>
</cp:coreProperties>
</file>