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5D6E1C">
              <w:rPr>
                <w:sz w:val="28"/>
                <w:szCs w:val="26"/>
              </w:rPr>
              <w:t>29</w:t>
            </w:r>
            <w:bookmarkStart w:id="0" w:name="_GoBack"/>
            <w:bookmarkEnd w:id="0"/>
            <w:r w:rsidRPr="00060B40">
              <w:rPr>
                <w:sz w:val="28"/>
                <w:szCs w:val="26"/>
              </w:rPr>
              <w:t xml:space="preserve"> </w:t>
            </w:r>
            <w:r w:rsidR="00911951">
              <w:rPr>
                <w:sz w:val="28"/>
                <w:szCs w:val="26"/>
              </w:rPr>
              <w:t>августа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F87CB0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</w:t>
            </w:r>
            <w:r w:rsidR="00F87CB0">
              <w:rPr>
                <w:sz w:val="28"/>
                <w:szCs w:val="26"/>
              </w:rPr>
              <w:t>52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F87CB0" w:rsidRDefault="00F87CB0" w:rsidP="00911951">
      <w:pPr>
        <w:ind w:right="-5"/>
        <w:jc w:val="center"/>
        <w:rPr>
          <w:b/>
          <w:sz w:val="28"/>
          <w:szCs w:val="28"/>
        </w:rPr>
      </w:pPr>
      <w:r w:rsidRPr="00F87CB0">
        <w:rPr>
          <w:b/>
          <w:sz w:val="28"/>
          <w:szCs w:val="28"/>
        </w:rPr>
        <w:t xml:space="preserve">Об утверждении перечня имущества, подлежащего передаче </w:t>
      </w:r>
    </w:p>
    <w:p w:rsidR="00060B40" w:rsidRDefault="00F87CB0" w:rsidP="00911951">
      <w:pPr>
        <w:ind w:right="-5"/>
        <w:jc w:val="center"/>
        <w:rPr>
          <w:b/>
          <w:sz w:val="28"/>
          <w:szCs w:val="28"/>
        </w:rPr>
      </w:pPr>
      <w:r w:rsidRPr="00F87CB0">
        <w:rPr>
          <w:b/>
          <w:sz w:val="28"/>
          <w:szCs w:val="28"/>
        </w:rPr>
        <w:t>из собственности муниципального образования Кондинский район в собственность муниципального образования городское поселение Междуреченский</w:t>
      </w:r>
    </w:p>
    <w:p w:rsidR="00065A7E" w:rsidRDefault="00065A7E" w:rsidP="00065A7E">
      <w:pPr>
        <w:ind w:right="-5"/>
        <w:jc w:val="center"/>
        <w:rPr>
          <w:b/>
          <w:sz w:val="28"/>
          <w:szCs w:val="28"/>
        </w:rPr>
      </w:pP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F87CB0" w:rsidRPr="00C25DCF" w:rsidRDefault="00F87CB0" w:rsidP="00F87C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3732">
        <w:rPr>
          <w:sz w:val="28"/>
          <w:szCs w:val="28"/>
        </w:rPr>
        <w:t xml:space="preserve">В соответствии со статьей 51 Федерального закона от 06 октября </w:t>
      </w:r>
      <w:r>
        <w:rPr>
          <w:sz w:val="28"/>
          <w:szCs w:val="28"/>
        </w:rPr>
        <w:t xml:space="preserve">          </w:t>
      </w:r>
      <w:r w:rsidRPr="006E3732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во исполнение пункта 11.1. статьи 154 Федерального закона от 22 августа 2004 года № 122-ФЗ </w:t>
      </w:r>
      <w:r>
        <w:rPr>
          <w:sz w:val="28"/>
          <w:szCs w:val="28"/>
        </w:rPr>
        <w:t xml:space="preserve">                     </w:t>
      </w:r>
      <w:r w:rsidRPr="006E3732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Федеральных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sz w:val="26"/>
          <w:szCs w:val="26"/>
        </w:rPr>
        <w:t xml:space="preserve"> </w:t>
      </w:r>
      <w:r w:rsidRPr="00C25DCF">
        <w:rPr>
          <w:sz w:val="28"/>
          <w:szCs w:val="28"/>
        </w:rPr>
        <w:t>руководствуясь Уставом муниципального образования городское поселение Междуреченский, в целях обеспечения эффективности исполнения  переда</w:t>
      </w:r>
      <w:r>
        <w:rPr>
          <w:sz w:val="28"/>
          <w:szCs w:val="28"/>
        </w:rPr>
        <w:t>нных</w:t>
      </w:r>
      <w:r w:rsidRPr="00C25DCF">
        <w:rPr>
          <w:sz w:val="28"/>
          <w:szCs w:val="28"/>
        </w:rPr>
        <w:t xml:space="preserve"> полномочий по решению вопросов местного значения Совет депутатов городского поселения Междуреченский </w:t>
      </w:r>
      <w:r w:rsidRPr="00C25DCF">
        <w:rPr>
          <w:b/>
          <w:sz w:val="28"/>
          <w:szCs w:val="28"/>
        </w:rPr>
        <w:t>решил:</w:t>
      </w:r>
    </w:p>
    <w:p w:rsidR="00F87CB0" w:rsidRPr="00CE79B0" w:rsidRDefault="00F87CB0" w:rsidP="00F87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79B0">
        <w:rPr>
          <w:sz w:val="28"/>
          <w:szCs w:val="28"/>
        </w:rPr>
        <w:t>Ходатайствовать перед Думой Кондинского района о передаче имущества из собственности муниципального</w:t>
      </w:r>
      <w:r>
        <w:rPr>
          <w:sz w:val="28"/>
          <w:szCs w:val="28"/>
        </w:rPr>
        <w:t xml:space="preserve"> </w:t>
      </w:r>
      <w:r w:rsidRPr="00CE79B0">
        <w:rPr>
          <w:sz w:val="28"/>
          <w:szCs w:val="28"/>
        </w:rPr>
        <w:t xml:space="preserve">образования Кондинский район </w:t>
      </w:r>
      <w:r>
        <w:rPr>
          <w:sz w:val="28"/>
          <w:szCs w:val="28"/>
        </w:rPr>
        <w:t xml:space="preserve">в собственность </w:t>
      </w:r>
      <w:r w:rsidRPr="00CE79B0">
        <w:rPr>
          <w:sz w:val="28"/>
          <w:szCs w:val="28"/>
        </w:rPr>
        <w:t xml:space="preserve">муниципального образования городское поселение Междуреченский </w:t>
      </w:r>
      <w:r>
        <w:rPr>
          <w:sz w:val="28"/>
          <w:szCs w:val="28"/>
        </w:rPr>
        <w:t>(приложение).</w:t>
      </w:r>
      <w:r w:rsidRPr="00CE79B0">
        <w:rPr>
          <w:sz w:val="28"/>
          <w:szCs w:val="28"/>
        </w:rPr>
        <w:t xml:space="preserve">   </w:t>
      </w:r>
    </w:p>
    <w:p w:rsidR="00F87CB0" w:rsidRPr="004C41AC" w:rsidRDefault="00F87CB0" w:rsidP="00F87CB0">
      <w:pPr>
        <w:pStyle w:val="af"/>
        <w:spacing w:line="256" w:lineRule="auto"/>
        <w:jc w:val="both"/>
        <w:rPr>
          <w:szCs w:val="28"/>
        </w:rPr>
      </w:pPr>
      <w:r>
        <w:rPr>
          <w:sz w:val="26"/>
          <w:szCs w:val="26"/>
        </w:rPr>
        <w:t xml:space="preserve">           </w:t>
      </w:r>
      <w:r>
        <w:rPr>
          <w:szCs w:val="28"/>
        </w:rPr>
        <w:t>2</w:t>
      </w:r>
      <w:r w:rsidRPr="004C41AC">
        <w:rPr>
          <w:szCs w:val="28"/>
        </w:rPr>
        <w:t xml:space="preserve">. Настоящее решение вступает в силу </w:t>
      </w:r>
      <w:r>
        <w:rPr>
          <w:szCs w:val="28"/>
        </w:rPr>
        <w:t>после его подписания</w:t>
      </w:r>
      <w:r w:rsidRPr="004C41AC">
        <w:rPr>
          <w:szCs w:val="28"/>
        </w:rPr>
        <w:t>.</w:t>
      </w:r>
    </w:p>
    <w:p w:rsidR="000928CF" w:rsidRPr="00D7041E" w:rsidRDefault="00F87CB0" w:rsidP="00F87C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1AC">
        <w:rPr>
          <w:sz w:val="28"/>
          <w:szCs w:val="28"/>
        </w:rPr>
        <w:t>Контроль выполнения решения возложить на планово</w:t>
      </w:r>
      <w:r w:rsidRPr="004C41AC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C41AC">
        <w:rPr>
          <w:sz w:val="28"/>
          <w:szCs w:val="28"/>
        </w:rPr>
        <w:t xml:space="preserve">бюджетную комиссию (Т. Н. Королеву) и главу городского поселения Междуреченский (А. А. </w:t>
      </w:r>
      <w:proofErr w:type="spellStart"/>
      <w:r w:rsidRPr="004C41AC">
        <w:rPr>
          <w:sz w:val="28"/>
          <w:szCs w:val="28"/>
        </w:rPr>
        <w:t>Кошманова</w:t>
      </w:r>
      <w:proofErr w:type="spellEnd"/>
      <w:r w:rsidRPr="004C41AC">
        <w:rPr>
          <w:sz w:val="28"/>
          <w:szCs w:val="28"/>
        </w:rPr>
        <w:t>).</w:t>
      </w:r>
    </w:p>
    <w:p w:rsidR="00677578" w:rsidRPr="003E4E93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3E4E93" w:rsidTr="00911951">
        <w:tc>
          <w:tcPr>
            <w:tcW w:w="5353" w:type="dxa"/>
          </w:tcPr>
          <w:p w:rsidR="00D76A7B" w:rsidRPr="003E4E93" w:rsidRDefault="00D7041E" w:rsidP="0091195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П</w:t>
            </w:r>
            <w:r w:rsidR="00D76A7B" w:rsidRPr="003E4E93">
              <w:rPr>
                <w:sz w:val="26"/>
                <w:szCs w:val="26"/>
              </w:rPr>
              <w:t>редседател</w:t>
            </w:r>
            <w:r w:rsidRPr="003E4E93">
              <w:rPr>
                <w:sz w:val="26"/>
                <w:szCs w:val="26"/>
              </w:rPr>
              <w:t>ь</w:t>
            </w:r>
            <w:r w:rsidR="00D76A7B" w:rsidRPr="003E4E93">
              <w:rPr>
                <w:sz w:val="26"/>
                <w:szCs w:val="26"/>
              </w:rPr>
              <w:t xml:space="preserve"> Совета депутатов</w:t>
            </w:r>
            <w:r w:rsidR="009C2BFF" w:rsidRPr="003E4E93">
              <w:rPr>
                <w:sz w:val="26"/>
                <w:szCs w:val="26"/>
              </w:rPr>
              <w:t xml:space="preserve"> </w:t>
            </w:r>
            <w:r w:rsidR="00D76A7B" w:rsidRPr="003E4E93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3E4E93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6A7B" w:rsidRPr="003E4E93" w:rsidRDefault="00D7041E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 xml:space="preserve">В.П. </w:t>
            </w:r>
            <w:proofErr w:type="spellStart"/>
            <w:r w:rsidRPr="003E4E93">
              <w:rPr>
                <w:sz w:val="26"/>
                <w:szCs w:val="26"/>
              </w:rPr>
              <w:t>Калашнюк</w:t>
            </w:r>
            <w:proofErr w:type="spellEnd"/>
          </w:p>
        </w:tc>
      </w:tr>
    </w:tbl>
    <w:p w:rsidR="00677578" w:rsidRDefault="005E347C" w:rsidP="00911951">
      <w:pPr>
        <w:tabs>
          <w:tab w:val="left" w:pos="0"/>
        </w:tabs>
        <w:ind w:firstLine="709"/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</w:t>
      </w:r>
    </w:p>
    <w:p w:rsidR="00677578" w:rsidRPr="00254F3A" w:rsidRDefault="00677578" w:rsidP="00911951">
      <w:pPr>
        <w:tabs>
          <w:tab w:val="left" w:pos="0"/>
        </w:tabs>
        <w:ind w:firstLine="5954"/>
      </w:pPr>
      <w:r>
        <w:rPr>
          <w:sz w:val="28"/>
          <w:szCs w:val="26"/>
        </w:rPr>
        <w:br w:type="page"/>
      </w:r>
      <w:r w:rsidRPr="00254F3A">
        <w:lastRenderedPageBreak/>
        <w:t xml:space="preserve">Приложение к решению </w:t>
      </w:r>
    </w:p>
    <w:p w:rsidR="00677578" w:rsidRPr="00254F3A" w:rsidRDefault="00677578" w:rsidP="00911951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 xml:space="preserve">от </w:t>
      </w:r>
      <w:r w:rsidR="00F87CB0">
        <w:t>29</w:t>
      </w:r>
      <w:r w:rsidR="00677578">
        <w:t>.0</w:t>
      </w:r>
      <w:r w:rsidR="00BC7EB2">
        <w:t>8</w:t>
      </w:r>
      <w:r w:rsidR="00677578">
        <w:t>.2023</w:t>
      </w:r>
      <w:r w:rsidR="00677578" w:rsidRPr="00254F3A">
        <w:t xml:space="preserve"> № </w:t>
      </w:r>
      <w:r>
        <w:t>2</w:t>
      </w:r>
      <w:r w:rsidR="00F87CB0">
        <w:t>52</w:t>
      </w:r>
    </w:p>
    <w:p w:rsidR="00911951" w:rsidRDefault="00911951" w:rsidP="00677578">
      <w:pPr>
        <w:ind w:left="5245" w:firstLine="709"/>
      </w:pPr>
    </w:p>
    <w:p w:rsidR="00F87CB0" w:rsidRPr="001A3ABF" w:rsidRDefault="00F87CB0" w:rsidP="00F87CB0">
      <w:pPr>
        <w:jc w:val="center"/>
        <w:rPr>
          <w:b/>
        </w:rPr>
      </w:pPr>
      <w:r w:rsidRPr="001A3ABF">
        <w:rPr>
          <w:b/>
        </w:rPr>
        <w:t xml:space="preserve">Перечень имущества, </w:t>
      </w:r>
    </w:p>
    <w:p w:rsidR="00F87CB0" w:rsidRPr="001A3ABF" w:rsidRDefault="00F87CB0" w:rsidP="00F87CB0">
      <w:pPr>
        <w:jc w:val="center"/>
        <w:rPr>
          <w:b/>
        </w:rPr>
      </w:pPr>
      <w:r w:rsidRPr="001A3ABF">
        <w:rPr>
          <w:b/>
        </w:rPr>
        <w:t>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</w:r>
    </w:p>
    <w:p w:rsidR="00F87CB0" w:rsidRPr="00817AA8" w:rsidRDefault="00F87CB0" w:rsidP="00F87CB0">
      <w:pPr>
        <w:tabs>
          <w:tab w:val="left" w:pos="4202"/>
        </w:tabs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2552"/>
        <w:gridCol w:w="1842"/>
      </w:tblGrid>
      <w:tr w:rsidR="00F87CB0" w:rsidRPr="001F1367" w:rsidTr="007460BB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both"/>
            </w:pPr>
            <w:r w:rsidRPr="001F1367"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both"/>
            </w:pPr>
            <w:r w:rsidRPr="001F1367">
              <w:t>Наименование и основные характеристики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Местонахождение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Сумма, руб.</w:t>
            </w:r>
          </w:p>
        </w:tc>
      </w:tr>
      <w:tr w:rsidR="00F87CB0" w:rsidRPr="001F1367" w:rsidTr="007460BB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t>4</w:t>
            </w:r>
          </w:p>
        </w:tc>
      </w:tr>
      <w:tr w:rsidR="00F87CB0" w:rsidRPr="001F1367" w:rsidTr="007460BB">
        <w:trPr>
          <w:trHeight w:val="3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F87CB0">
            <w:pPr>
              <w:contextualSpacing/>
              <w:jc w:val="center"/>
            </w:pPr>
            <w:r w:rsidRPr="001F1367">
              <w:t xml:space="preserve">1. </w:t>
            </w:r>
            <w:r w:rsidRPr="00C631CC"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F87CB0" w:rsidRPr="001F1367" w:rsidTr="007460BB">
        <w:trPr>
          <w:trHeight w:val="1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r w:rsidRPr="001F1367"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F87CB0">
            <w:pPr>
              <w:pStyle w:val="a3"/>
              <w:tabs>
                <w:tab w:val="left" w:pos="360"/>
              </w:tabs>
              <w:rPr>
                <w:szCs w:val="24"/>
              </w:rPr>
            </w:pPr>
            <w:r w:rsidRPr="001F1367">
              <w:rPr>
                <w:szCs w:val="24"/>
              </w:rPr>
              <w:t xml:space="preserve">Причал для установки дебаркадера, общей площадью 2803,6 </w:t>
            </w:r>
            <w:proofErr w:type="spellStart"/>
            <w:r w:rsidRPr="001F1367">
              <w:rPr>
                <w:szCs w:val="24"/>
              </w:rPr>
              <w:t>кв.м</w:t>
            </w:r>
            <w:proofErr w:type="spellEnd"/>
            <w:r w:rsidRPr="001F1367">
              <w:rPr>
                <w:szCs w:val="24"/>
              </w:rPr>
              <w:t xml:space="preserve">., </w:t>
            </w:r>
            <w:r>
              <w:rPr>
                <w:szCs w:val="24"/>
                <w:lang w:val="ru-RU"/>
              </w:rPr>
              <w:t xml:space="preserve">                 </w:t>
            </w:r>
            <w:r w:rsidRPr="001F1367">
              <w:rPr>
                <w:szCs w:val="24"/>
              </w:rPr>
              <w:t xml:space="preserve">в составе: причал для установки дебаркадера, общей площадью </w:t>
            </w:r>
            <w:r>
              <w:rPr>
                <w:szCs w:val="24"/>
                <w:lang w:val="ru-RU"/>
              </w:rPr>
              <w:t xml:space="preserve">              </w:t>
            </w:r>
            <w:r w:rsidRPr="001F1367">
              <w:rPr>
                <w:szCs w:val="24"/>
              </w:rPr>
              <w:t xml:space="preserve">2803,6 </w:t>
            </w:r>
            <w:proofErr w:type="spellStart"/>
            <w:r w:rsidRPr="001F1367">
              <w:rPr>
                <w:szCs w:val="24"/>
              </w:rPr>
              <w:t>кв.м</w:t>
            </w:r>
            <w:proofErr w:type="spellEnd"/>
            <w:r w:rsidRPr="001F1367">
              <w:rPr>
                <w:szCs w:val="24"/>
              </w:rPr>
              <w:t>., автодорога (бетонные плиты,</w:t>
            </w:r>
            <w:r>
              <w:rPr>
                <w:szCs w:val="24"/>
                <w:lang w:val="ru-RU"/>
              </w:rPr>
              <w:t xml:space="preserve"> </w:t>
            </w:r>
            <w:r w:rsidRPr="001F1367">
              <w:rPr>
                <w:szCs w:val="24"/>
              </w:rPr>
              <w:t xml:space="preserve">222 м.), остановка, 23,10 </w:t>
            </w:r>
            <w:proofErr w:type="spellStart"/>
            <w:r w:rsidRPr="001F1367">
              <w:rPr>
                <w:szCs w:val="24"/>
              </w:rPr>
              <w:t>кв.м</w:t>
            </w:r>
            <w:proofErr w:type="spellEnd"/>
            <w:r w:rsidRPr="001F1367">
              <w:rPr>
                <w:szCs w:val="24"/>
              </w:rPr>
              <w:t xml:space="preserve">., туалет, 26,87 </w:t>
            </w:r>
            <w:proofErr w:type="spellStart"/>
            <w:r w:rsidRPr="001F1367">
              <w:rPr>
                <w:szCs w:val="24"/>
              </w:rPr>
              <w:t>кв.м</w:t>
            </w:r>
            <w:proofErr w:type="spellEnd"/>
            <w:r w:rsidRPr="001F1367">
              <w:rPr>
                <w:szCs w:val="24"/>
              </w:rPr>
              <w:t xml:space="preserve">., кадастровый </w:t>
            </w:r>
            <w:r>
              <w:rPr>
                <w:szCs w:val="24"/>
                <w:lang w:val="ru-RU"/>
              </w:rPr>
              <w:t xml:space="preserve">             </w:t>
            </w:r>
            <w:r w:rsidRPr="001F1367">
              <w:rPr>
                <w:szCs w:val="24"/>
              </w:rPr>
              <w:t>№ 86:01:0401005:2007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pPr>
              <w:contextualSpacing/>
              <w:jc w:val="center"/>
              <w:rPr>
                <w:lang w:val="x-none"/>
              </w:rPr>
            </w:pPr>
            <w:r w:rsidRPr="001F1367">
              <w:t>правый берег р.</w:t>
            </w:r>
            <w:r>
              <w:t xml:space="preserve"> </w:t>
            </w:r>
            <w:proofErr w:type="spellStart"/>
            <w:r w:rsidRPr="001F1367">
              <w:t>Конда</w:t>
            </w:r>
            <w:proofErr w:type="spellEnd"/>
            <w:r w:rsidRPr="001F1367">
              <w:t xml:space="preserve"> 493,85 км. – 493,8 км</w:t>
            </w:r>
            <w:proofErr w:type="gramStart"/>
            <w:r w:rsidRPr="001F1367">
              <w:t>.</w:t>
            </w:r>
            <w:r>
              <w:t xml:space="preserve">, </w:t>
            </w:r>
            <w:proofErr w:type="spellStart"/>
            <w:proofErr w:type="gramEnd"/>
            <w:r>
              <w:t>пгт</w:t>
            </w:r>
            <w:proofErr w:type="spellEnd"/>
            <w:r>
              <w:t xml:space="preserve">. Междуреченский, Кондинский район, </w:t>
            </w:r>
            <w:r w:rsidRPr="001F1367">
              <w:t xml:space="preserve">Ханты-Мансийский автономный округ-Югра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Pr="001F1367" w:rsidRDefault="00F87CB0" w:rsidP="007460BB">
            <w:pPr>
              <w:jc w:val="center"/>
            </w:pPr>
            <w:r w:rsidRPr="001F1367">
              <w:t>17 630 775,65</w:t>
            </w:r>
          </w:p>
        </w:tc>
      </w:tr>
      <w:tr w:rsidR="00F87CB0" w:rsidRPr="001F1367" w:rsidTr="007460BB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r w:rsidRPr="001F1367"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F87CB0">
            <w:pPr>
              <w:pStyle w:val="a3"/>
              <w:tabs>
                <w:tab w:val="left" w:pos="360"/>
              </w:tabs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«</w:t>
            </w:r>
            <w:r w:rsidRPr="001F1367">
              <w:rPr>
                <w:color w:val="000000"/>
                <w:szCs w:val="24"/>
              </w:rPr>
              <w:t>Укрепление берега р.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F1367">
              <w:rPr>
                <w:color w:val="000000"/>
                <w:szCs w:val="24"/>
              </w:rPr>
              <w:t>Конда</w:t>
            </w:r>
            <w:proofErr w:type="spellEnd"/>
            <w:r w:rsidRPr="001F136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 xml:space="preserve">                   </w:t>
            </w:r>
            <w:r w:rsidRPr="001F1367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F1367">
              <w:rPr>
                <w:color w:val="000000"/>
                <w:szCs w:val="24"/>
              </w:rPr>
              <w:t>пгт</w:t>
            </w:r>
            <w:proofErr w:type="spellEnd"/>
            <w:r w:rsidRPr="001F1367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1F1367">
              <w:rPr>
                <w:color w:val="000000"/>
                <w:szCs w:val="24"/>
              </w:rPr>
              <w:t>Междуреченский</w:t>
            </w:r>
            <w:r>
              <w:rPr>
                <w:color w:val="000000"/>
                <w:szCs w:val="24"/>
                <w:lang w:val="ru-RU"/>
              </w:rPr>
              <w:t>»</w:t>
            </w:r>
            <w:r w:rsidRPr="001F1367">
              <w:rPr>
                <w:color w:val="000000"/>
                <w:szCs w:val="24"/>
              </w:rPr>
              <w:t>-Нижний песчаный откос укрепленный щебнем (в том числе: пешеходные дорожки из ж/б плит; прогулочные площадки из тротуарной плитки; ограждение пешеходной дорожки металлическими перилами), назначение: для дренажа паводковой и дождевой воды с верхнего откоса, с последующим сбросом ее в р.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F1367">
              <w:rPr>
                <w:color w:val="000000"/>
                <w:szCs w:val="24"/>
              </w:rPr>
              <w:t>Конда</w:t>
            </w:r>
            <w:proofErr w:type="spellEnd"/>
            <w:r w:rsidRPr="001F1367">
              <w:rPr>
                <w:color w:val="000000"/>
                <w:szCs w:val="24"/>
              </w:rPr>
              <w:t xml:space="preserve"> и создания пешеходной зоны на участке </w:t>
            </w:r>
            <w:proofErr w:type="spellStart"/>
            <w:r w:rsidRPr="001F1367">
              <w:rPr>
                <w:color w:val="000000"/>
                <w:szCs w:val="24"/>
              </w:rPr>
              <w:t>берегоукрепления</w:t>
            </w:r>
            <w:proofErr w:type="spellEnd"/>
            <w:r w:rsidRPr="001F1367">
              <w:rPr>
                <w:color w:val="000000"/>
                <w:szCs w:val="24"/>
              </w:rPr>
              <w:t>, общая площадь застройки 23625кв.м., правый берег р.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F1367">
              <w:rPr>
                <w:color w:val="000000"/>
                <w:szCs w:val="24"/>
              </w:rPr>
              <w:t>Конда</w:t>
            </w:r>
            <w:proofErr w:type="spellEnd"/>
            <w:r w:rsidRPr="001F1367">
              <w:rPr>
                <w:color w:val="000000"/>
                <w:szCs w:val="24"/>
              </w:rPr>
              <w:t xml:space="preserve"> в </w:t>
            </w:r>
            <w:proofErr w:type="spellStart"/>
            <w:r w:rsidRPr="001F1367">
              <w:rPr>
                <w:color w:val="000000"/>
                <w:szCs w:val="24"/>
              </w:rPr>
              <w:t>пгт</w:t>
            </w:r>
            <w:proofErr w:type="spellEnd"/>
            <w:r w:rsidRPr="001F1367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1F1367">
              <w:rPr>
                <w:color w:val="000000"/>
                <w:szCs w:val="24"/>
              </w:rPr>
              <w:t>Междуреченский на ул.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1F1367">
              <w:rPr>
                <w:color w:val="000000"/>
                <w:szCs w:val="24"/>
              </w:rPr>
              <w:t>Набережная, 2011г., кадастровый № 86:01:0000000:9524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pPr>
              <w:contextualSpacing/>
              <w:jc w:val="center"/>
            </w:pPr>
            <w:r w:rsidRPr="001F1367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1F1367">
              <w:rPr>
                <w:color w:val="000000"/>
              </w:rPr>
              <w:t xml:space="preserve">Набережная, правый берег </w:t>
            </w:r>
            <w:r>
              <w:rPr>
                <w:color w:val="000000"/>
              </w:rPr>
              <w:t xml:space="preserve">                     </w:t>
            </w:r>
            <w:r w:rsidRPr="001F1367">
              <w:rPr>
                <w:color w:val="000000"/>
              </w:rPr>
              <w:t>р.</w:t>
            </w:r>
            <w:r>
              <w:rPr>
                <w:color w:val="000000"/>
              </w:rPr>
              <w:t xml:space="preserve"> </w:t>
            </w:r>
            <w:proofErr w:type="spellStart"/>
            <w:r w:rsidRPr="001F1367">
              <w:rPr>
                <w:color w:val="000000"/>
              </w:rPr>
              <w:t>Конда</w:t>
            </w:r>
            <w:proofErr w:type="spellEnd"/>
            <w:r w:rsidRPr="001F136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                      </w:t>
            </w:r>
            <w:proofErr w:type="spellStart"/>
            <w:r>
              <w:t>пгт</w:t>
            </w:r>
            <w:proofErr w:type="spellEnd"/>
            <w:r>
              <w:t xml:space="preserve">. Междуреченский, Кондинский район, </w:t>
            </w:r>
            <w:r w:rsidRPr="001F1367">
              <w:rPr>
                <w:color w:val="000000"/>
              </w:rPr>
              <w:t>Ханты-Мансийский автономный округ-Югра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Default="00F87CB0" w:rsidP="007460BB">
            <w:pPr>
              <w:jc w:val="center"/>
            </w:pPr>
          </w:p>
          <w:p w:rsidR="00F87CB0" w:rsidRPr="001F1367" w:rsidRDefault="00F87CB0" w:rsidP="007460BB">
            <w:pPr>
              <w:jc w:val="center"/>
            </w:pPr>
            <w:r w:rsidRPr="001F1367">
              <w:t>89 419 706,61</w:t>
            </w:r>
          </w:p>
        </w:tc>
      </w:tr>
      <w:tr w:rsidR="00F87CB0" w:rsidRPr="001F1367" w:rsidTr="007460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pPr>
              <w:contextualSpacing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B0" w:rsidRPr="001F1367" w:rsidRDefault="00F87CB0" w:rsidP="007460BB">
            <w:pPr>
              <w:contextualSpacing/>
              <w:jc w:val="both"/>
            </w:pPr>
            <w:r w:rsidRPr="001F1367"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0" w:rsidRPr="001F1367" w:rsidRDefault="00F87CB0" w:rsidP="007460BB">
            <w:pPr>
              <w:jc w:val="center"/>
            </w:pPr>
            <w:r>
              <w:t>107 050 482,26</w:t>
            </w:r>
          </w:p>
        </w:tc>
      </w:tr>
    </w:tbl>
    <w:p w:rsidR="00F87CB0" w:rsidRPr="001F1367" w:rsidRDefault="00F87CB0" w:rsidP="00F87CB0">
      <w:pPr>
        <w:tabs>
          <w:tab w:val="left" w:pos="4202"/>
        </w:tabs>
      </w:pPr>
    </w:p>
    <w:p w:rsidR="00677578" w:rsidRDefault="00677578" w:rsidP="00677578">
      <w:pPr>
        <w:ind w:left="5245" w:firstLine="709"/>
      </w:pPr>
    </w:p>
    <w:sectPr w:rsidR="00677578" w:rsidSect="00F87CB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51" w:rsidRDefault="00B47251" w:rsidP="00681002">
      <w:r>
        <w:separator/>
      </w:r>
    </w:p>
  </w:endnote>
  <w:endnote w:type="continuationSeparator" w:id="0">
    <w:p w:rsidR="00B47251" w:rsidRDefault="00B4725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51" w:rsidRDefault="00B47251" w:rsidP="00681002">
      <w:r>
        <w:separator/>
      </w:r>
    </w:p>
  </w:footnote>
  <w:footnote w:type="continuationSeparator" w:id="0">
    <w:p w:rsidR="00B47251" w:rsidRDefault="00B4725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1C" w:rsidRPr="005D6E1C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84D7A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2645D"/>
    <w:rsid w:val="00C77F65"/>
    <w:rsid w:val="00C91DA3"/>
    <w:rsid w:val="00CA52E7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F2944"/>
    <w:rsid w:val="00F061F6"/>
    <w:rsid w:val="00F270A3"/>
    <w:rsid w:val="00F61B2F"/>
    <w:rsid w:val="00F61EBE"/>
    <w:rsid w:val="00F80F7F"/>
    <w:rsid w:val="00F87CB0"/>
    <w:rsid w:val="00FA4BB6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D166-398C-4387-B430-E55BC26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39</cp:revision>
  <cp:lastPrinted>2023-09-01T10:14:00Z</cp:lastPrinted>
  <dcterms:created xsi:type="dcterms:W3CDTF">2023-03-06T10:08:00Z</dcterms:created>
  <dcterms:modified xsi:type="dcterms:W3CDTF">2023-09-05T04:33:00Z</dcterms:modified>
</cp:coreProperties>
</file>